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139"/>
        <w:gridCol w:w="2693"/>
        <w:gridCol w:w="2160"/>
        <w:gridCol w:w="788"/>
        <w:gridCol w:w="3496"/>
        <w:gridCol w:w="1476"/>
        <w:gridCol w:w="57"/>
      </w:tblGrid>
      <w:tr w:rsidR="00E561D6" w:rsidTr="006336FC">
        <w:trPr>
          <w:trHeight w:hRule="exact" w:val="673"/>
        </w:trPr>
        <w:tc>
          <w:tcPr>
            <w:tcW w:w="15433" w:type="dxa"/>
            <w:gridSpan w:val="7"/>
            <w:shd w:val="clear" w:color="auto" w:fill="auto"/>
            <w:vAlign w:val="center"/>
          </w:tcPr>
          <w:p w:rsidR="00E561D6" w:rsidRDefault="00697E9D">
            <w:pPr>
              <w:pStyle w:val="a3"/>
              <w:spacing w:line="229" w:lineRule="auto"/>
              <w:jc w:val="center"/>
            </w:pPr>
            <w:r>
              <w:t>Информация о вакансиях на 22 февраля 2023 г.</w:t>
            </w:r>
          </w:p>
        </w:tc>
        <w:tc>
          <w:tcPr>
            <w:tcW w:w="57" w:type="dxa"/>
          </w:tcPr>
          <w:p w:rsidR="00E561D6" w:rsidRDefault="00E561D6"/>
        </w:tc>
      </w:tr>
      <w:tr w:rsidR="00E561D6" w:rsidTr="006336FC">
        <w:trPr>
          <w:trHeight w:hRule="exact" w:val="115"/>
        </w:trPr>
        <w:tc>
          <w:tcPr>
            <w:tcW w:w="15433" w:type="dxa"/>
            <w:gridSpan w:val="7"/>
            <w:tcBorders>
              <w:bottom w:val="single" w:sz="5" w:space="0" w:color="000000"/>
            </w:tcBorders>
          </w:tcPr>
          <w:p w:rsidR="00E561D6" w:rsidRDefault="00E561D6"/>
        </w:tc>
        <w:tc>
          <w:tcPr>
            <w:tcW w:w="57" w:type="dxa"/>
          </w:tcPr>
          <w:p w:rsidR="00E561D6" w:rsidRDefault="00E561D6"/>
        </w:tc>
      </w:tr>
      <w:tr w:rsidR="00E561D6" w:rsidTr="00102FFA">
        <w:trPr>
          <w:trHeight w:hRule="exact" w:val="55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в счет квоты для инвалидов!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кукол" Минкультуры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Требования к стажу работы не менее 3-х лет. С опытом работы по обеспечению исправного состояния и безопасного использования автотранспортного средства, обеспечению безопасности дорожного движения, инструктажи с техперсоналом.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15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623840, 8(8352) 625695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kteatr@mail.ru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Фармацевт, в счет квоты для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Ригла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в г. Чебоксары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Наличие сертификата специалиста. Работа по графику с 7.00-19.00 или с 14.00-22.00.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д. 13/22,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8(83536) 24022, 8(8352) 709099 доб. 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ag_landysheva@rigla.ru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Кухонный рабочий, для трудоустройства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ГАПОУ "Чебоксарский техникум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ТрансСтройТех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Минобразования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Медицинская книжка, справка об отсутствии судимости, справка 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психосвидетельствовании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Хузангая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523231, 8(8352) 512070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kadri@chttst21.ru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в счет квоты для инвалидов!!!!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МБДОУ "Детский сад №162"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Трудовым кодексом РФ. Наличие санитарной книжки, справка об отсутствии судимости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б-р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Эгерский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59,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517774, 8(8352) 513141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cheb-detsad162k1@rchuv.ru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Кухонный рабочий,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Наместникова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Лариса Геннадьевна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требований к опыту работы и без квалификации. Мытье посуды, полов, вынос мусора, чистка овощей. Гарантии и компенсации в соответствии с Трудовым Кодексом РФ.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9-й Пятилетки, д. 5,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Обращаться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13ч до 16ч. Вход со двора, возле 2 подъезда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доп.дверь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"отдел персонала". Предварительно НЕ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1200037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ok.kollaboraciya@bk.ru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204" г. Чебоксары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желание работать. Обязательно наличие личной медицинской книжки.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Эльменя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655112, 8(8352) 655113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cheb_detsad204@rchuv.ru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Библиотекарь, рабочее место в г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новочебоксарск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в счет квоты для инвалидов     0,5 ставки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БПОУ "Чебоксарское УОР имени В.М. Краснова"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Минспорта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высшего или среднего профессионального образования. Работа на 0,5 ставки. Обязательно наличие медицинской книжки,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справки  об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отсутствии судимости, факта уголовного преследования, административного наказания за потребление наркотических или психотр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опных веществ, наличие справки о COVID-вакцинации. Гигиеническое обучение и аттестация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Школьный, д.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564109, 8(8352) 732314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chssuor@mail.ru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336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r w:rsidR="00697E9D">
              <w:rPr>
                <w:rFonts w:ascii="Arial" w:eastAsia="Arial" w:hAnsi="Arial" w:cs="Arial"/>
                <w:color w:val="000000"/>
                <w:spacing w:val="-2"/>
                <w:sz w:val="18"/>
              </w:rPr>
              <w:t>ысшее техническое образование (электропривод, электрические и электронные аппараты, автоматика и управление в технических системах, радиотехника и электроника); знания в области электрических и электронных аппаратов и устройств, силовой преобразовательно</w:t>
            </w:r>
            <w:r w:rsidR="00697E9D">
              <w:rPr>
                <w:rFonts w:ascii="Arial" w:eastAsia="Arial" w:hAnsi="Arial" w:cs="Arial"/>
                <w:color w:val="000000"/>
                <w:spacing w:val="-2"/>
                <w:sz w:val="18"/>
              </w:rPr>
              <w:t>й техники, стандартизации (ГОСТ и нормативных документов); опыт составления схем устройств, опыт в области разработки схемотехнических решений для электротехнических устройств, приветствуется опыт работы с программируемыми логическими контроллерами; знание</w:t>
            </w:r>
            <w:r w:rsidR="00697E9D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нормативной документации в области охраны труда и техники безопасности, ПУЭ и др., знание программы Компас 3D, Компас-Электрик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7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Инженер-конструктор-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 профессиональное (техническое). Опыт работы ведущим инженером-конструктором. Гарантии и компенсации в соответствии с Трудовым Кодексом РФ.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Распределитель работ, в счет квоты для трудоустройства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МНПК "Авионика"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(техническое), владение ПК. Без требований к опыту работы.</w:t>
            </w:r>
          </w:p>
          <w:p w:rsidR="00E561D6" w:rsidRDefault="00E56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времени. Качественное выполнение обязанностей в соответствии 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требованиями.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27720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221691, 8(8352) 221485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avionika@elara.ru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74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эксплуатации и ремонту газового оборудования 3 разряда, для трудоустройства инвалидов. работа в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"Газпром газораспределение Чебоксары"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Удостоверение,  дающее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право заниматься трудовой деятельностью. Дисциплинированность и ответственность.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17920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Мясокомбинатский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511734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sam@chsetgaz.ru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управления закупок.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"АБС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ЗЭиМ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Автоматизация"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 w:rsidP="006336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организации закупок ТМЦ в срок, в требуемом количестве, с требуемым качеством и с минимальными издержками. Проведение п</w:t>
            </w:r>
            <w:r w:rsidR="006336FC"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ереговоров с поставщиками.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д.1, Собеседование с кандидатами из центра занятости проводится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9ч до 12ч., с 13ч до 15ч. При себе иметь трудовую книжку, диплом, резюме.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6765173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klgrigoreva@zeim.ru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в том числе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"Агро-Инвест"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РФ. Опыт работы желателен. Знание кассы, 1С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428903,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Ишлейский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3006775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meshkova_ok@mail.ru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Ведущий Менеджер, по управлению проектами. в счет квоты для инвалидов!!! 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КомплектЭнерго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 по специальности "Релейная защита" или "Электроснабжение". Обязательно наличие свидетельства об обучении в программе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Primavera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P6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Enterprise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Portfolio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Management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Наличие опыта в аналогичной должности не менее 3 лет.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 3А, помещение Б503. Предварительно звонить!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1350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vio_ekra@mail.ru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Менеджер,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Чувашское отделение №8613 ПАО Сбербанк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справляться со сложными ситуациями и выдерживать высокий темп работы; доброжелательность, готовность оказывать помощь окружающим; внимательность к деталям.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3, офис 504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7070070 доб. 51092942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Менеджер,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Чувашское отделение №8613 ПАО Сбербанк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Лёгкость в общении с незнакомыми людьми; готовность преодолевать сложности, справляться со стрессовыми ситуациями; внимательность к деталям; стремление к достижениям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22300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3, офис 504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7070070 доб. 51092942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Официант,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№59 с углубленным изучением отдельных предметов"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40-часовая рабочая неделя. Наличие медицинской книжки.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Лебедева,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411583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cheb-school59@rchuv.ru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Официант, в том числе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"СОШ №54"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Раздача пищи. Внимательность, дисциплина, отсутствие вредных привычек. Качественно и своевременно выполнять возложенные на него функции в соответствии с требованиями. Справка об отсутствии судимости, не привлечении и употребление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наркотических средств.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139 Стрелковой Дивизии, д. 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234031, 8(8352) 234032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45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6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"Автокредит-Москва"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График сменности: 2/2.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9-й Пятилетки, д. 5,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Обращаться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13ч до 16ч. Вход со двора, возле 2 подъезда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доп.дверь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"отдел персонала". Предварительно НЕ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1200037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ok.kollaboraciya@bk.ru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Администратор, в счет квоты для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Диал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-Авто"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специальное образование, грамотная устная и письменная речь, знание ПК, опыт работы с клиентами, знание программы 1С.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428011, р-н Чебоксарский, 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Пихтулино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Автомобилистов, д. 2, Автосалон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Диал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-авто"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230077 доб. 1888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a.petrova@alyans-avto.ru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Администратор, администратор-кассир, в счет квоты для инвалидов!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"КУЗОВНОЙ ЦЕНТР"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Средне-спец. образование, грамотная устная и письменная речь, опыт работы с клиентами по телефону, знание 1С и кассовой дисциплины. В счет квоты для инвалидов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428903,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Канашское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д.7,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321110 доб. 1888, 8(919) 6500028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corp@alyans-auto.ru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40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Грузчик, в счет квоты для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образованию и стажу. Нормальная продолжительность рабочего времени (с 07-00 до 16-00, выходные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дни  суббота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воскресенье). Согласно карте СОУТ работа связана с физической нагрузкой (передвижением тяжестей).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info@hz1.su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 в соответствии с ТК РФ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 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8.00 до 17.00). Без опыта и без квалификации. Качественно и своевременно выполнять возложенные на него функции в соответствии с требованиями.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4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Стрелок,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(общее), опыт работы с оружием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обязателен.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2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"АБС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ЗЭиМ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Автоматизация"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методов разработки расчетов, изготовления наладки, аттестации специального технологического оборудования. Умение программировать микроконтроллерные устройства. Умение проектировать микроконтроллерные устройства. Умение проектировать в CAD-системе T-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flex-3D и P-CAD. Умение производить расчеты электротехнических устройств. Знание назначения и характеристик специального технологического оборудования. Знание технологии производства и испытаний электротехнических устройств САПР: 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уверенный поль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зователь.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д.1, Собеседование с кандидатами из центра занятости проводится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9ч до 12ч., с 13ч до 15ч. При себе иметь трудовую книжку, диплом, резюме.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6765173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klgrigoreva@zeim.ru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40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40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Провизор,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ЧР "Фармация" Минздрава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Фармацевтическое образование, наличие сертификата специалиста либо свидетельства об аккредитации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компьютера на уровне уверенного пользователя, наличие личной медицинской книжки.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-д Базовый, д.7, ЗВОНИТЬ для записи на собеседование! Серое 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здание, 4 этаж.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580051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6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Кассир,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ЦЕНТРАЛЬНЫЙ БАНК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профессионального образования не ниже среднего по направлению подготовки "Банковское дело",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кассовым работников в банк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овской сфере не менее одного года;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порядка оформления документов по эмиссионным и кассовым операциям;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совершать операции с денежными знаками и ценностями, осуществлять проверку и контроль платежеспособности денежных знаков;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работать на счетно-сортировальных, счетно-денежных,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монетосчетных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машинах, приборах и специальных технических средствах для определения подлинности денежных знаков.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К.Маркса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25, Ч/З ПРОХОДНУЮ ВН.ТЕЛ. 13-32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391111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webmaster@www.cbr.ru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60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Техник по учету,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"ПКФ "Смак"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1С (учет ТМЦ), опытный пользователь ПК, обязательно представление ИПР и справки об инвалидности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16600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12, корп. 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Звонить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для собеседования с 8.00-16.30, обед 12.00-13.00.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569919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Специалист, отдела сопровождения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вэд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для инвалидов!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"ОРТИС"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регистрации на таможенном посту; Консультации по составлению контракта; помощь в получении нужной документации (сертификаты, лицензии, заключения), выполнение расчетов платежей,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едоставление данных по таможенному законодательству. Проведение экспертизы ВЭД контрактов; осуществление контроля в рамках таможенных процедур, проведение классификации товаров; Знание английского языка; Опыт работы более 10 лет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428903,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Лапсарский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243000, 8(8352) 234010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ortice@ortice.ru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2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по охране труда. для трудоустройства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охране труда. Высшее ил среднее профессиональное образование.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"ЭР-Телеком Холдинг"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ПК, опыт работы в клиентском сервисе на звонках, нацеленность на результат, готовность работать в команде.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Дистанционная работа по графику 2/2.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М.Горького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16, ВЫВЕСКА ДОМ.RU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565502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anzhelika.arsenteva@domru.ru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Специалист, для трудоустройства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"СК "Чувашия-Мед"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базами данных, уверенный пользователь ПК, умение работать с людьми, целеустремленность, коммуникабельность, стрессоустойчивость, ответственность, отзывчивость, желание обучаться.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Приветствуется опыт работы в страховании, в медицинских органи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зациях, работа с людьми.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21900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Кооперативная, д.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709866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mail@chuvmed.ru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8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22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139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охране труда. для трудоустройства инвалидов в счет квоты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"Служба инженерно-хозяйственного сопровождения МБ и АОУ"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профессионального образования по специальности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Техносферная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безопасность". Наличие опыта работы в сфере охраны труда. Наличие квалификационных знаний в профессии. Опыт по разрабо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тке, внедрению и контролю системы управления охраной труда в организации.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26, не подъезжать на собеседование без ПРЕДВАРИТЕЛЬНОГО ЗВОНКА!!!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634097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guo16@mail.ru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Марий Эл и Чувашии 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ЭнергосбыТ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Плюс"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 w:rsidP="006336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(техническое) образование. знание основ теплотехники, опыт работы на инженерно-технических должностях не менее 1 года, знание действующего законодательства в сфере теплоснабжения и ЖКХ. Продвинутый пользователь 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SAP,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Outlook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 w:rsidR="006336FC">
              <w:rPr>
                <w:rFonts w:ascii="Arial" w:eastAsia="Arial" w:hAnsi="Arial" w:cs="Arial"/>
                <w:color w:val="000000"/>
                <w:spacing w:val="-2"/>
                <w:sz w:val="18"/>
              </w:rPr>
              <w:t>Link</w:t>
            </w:r>
            <w:proofErr w:type="spellEnd"/>
            <w:r w:rsidR="006336F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Высокая ответственность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К.Маркса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656757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petrova.tatyana@esplus.ru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для трудоустройства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Комфортел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Владение ПК на уровне уверенного пользователя, знание программ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Отсутствие дефектов речи, обучаемость и коммуникабельность.  Сменная работа, графики 5/2, 2/2 - составляется индивидуальн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ый график работы.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18880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8 этаж (Отдел набора персонала)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3723573, 8(8352) 381166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natalya.sorokina@voxys.ru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по охране труда.  для трудоустройства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 w:rsidP="006336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направлению подготовки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Техносферная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безопасность»,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Природообустройство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водопользование», «Рациональное использование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природохозяйственных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комплексов», «Защита в чрезвычайных ситуациях», «Природоохранное обустройство территорий» ил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 соответствующим ему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7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217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387455 доб. 3154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me.andreeva@tplants.com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22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 в Чувашской Республике -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проведения переговоров, активных продаж, знание нормативно-правовых актов, регламентирующих деятельность страховых организаций, знан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видов страховых услуг и условий страхования. Образование среднее профессиональное или высшее, опыт работы с людьми. Рабочий день с 8-00 до 17-00. Обучаемость, грамотная речь и письмо, опыт продаж приветствуется. Телефон 43-99-72 для предварительной запи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си на собеседование.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Афанасьева, д.13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439972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galina_fedorova@chuv.rgs.ru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 в Чувашской Республике -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проведения переговоров, активных продаж, знание нормативно-правовых актов, регламентирующих деятельность страховых организаций, знание видов страховых услуг и условий страхования. Образование среднее профессиональное или высшее, опыт работы с людьми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Рабочий день с 8-00 до 17-00. Обучаемость, грамотная речь и письмо, опыт продаж приветствуется. Телефон 43-99-72 для предварительной записи на собеседование.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Афанасьева, д.13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439972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galina_fedorova@chuv.rgs.ru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Специалист,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с высшим профессиональным (экономическим или техническим) образованием и стажем работы по специальности не менее 5 лет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7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217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387455 доб. 3154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me.andreeva@tplants.com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Специалист,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ведущий группы материально-технического и хозяйственного обеспечения (закупки). Высшее профессиональное (экономическое) 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зование, знание 44-ФЗ и 223-ФЗ.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16500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Специалист,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ФКУ "Налог-Сервис" ФНС России в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вычислительной сети. Ежемесячная премия 50%. Предусмотрены квартальные премии. Есть возможность предоставления отсрочки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призыва на военную службу по мобилизации.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Патриса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Лумумбы, д.8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634493, 8(927) 6684700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Irinakostenko1005@gmail.com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Специалист,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ФКУ "Налог-Сервис" ФНС России в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вычислительной сети. Ежемесячная премия 50%. Предусмотрены квартальные премии. Есть возможность предоставления отсрочки от призыва на военную службу по мобилизации.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Патриса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Лумумбы, д.8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634493, 8(927) 6684700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Irinakostenko1005@gmail.com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ОСФР по Чувашской Республике -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экономическое образование, работоспособность, ответственность, коммуникабельность, опыт работы бухгалтером приветствуется, уверенный пол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ьзователь компьютера.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21018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К.Иванова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87,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303939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sed_out@eiis.fss.ru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2 категории (класса), для трудоустройства инвалидов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козловка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Чувашгаз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Минстроя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Налиичие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среднего профессионального или высшего образования, наличие допуска по электробезопасности не ниже второй группы до 1000 В.  Контроль за приборами учета тепловой энергии. Ввод в эксплуатацию и проверка готовности общедомовых узлов учета, составлен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ие актов периодической проверки в многоквартирных домах.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Сбор показаний по потреблению горячей воды у юридических лиц. Опломбировка ИПУ по ГВС в жилых и нежилых помещениях.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25112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Гагарина Ю., д.20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454515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info@chagaz21.ru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2 категории (класса), для трудоустройства инвалидов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шумерля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Чувашгаз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Минстроя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336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</w:t>
            </w:r>
            <w:r w:rsidR="00697E9D"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среднего профессионального или высшего образования, наличие допуска по электробезопасности не ниже второй группы до 1000 В.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за прибора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ми учета тепловой энергии. Ввод в эксплуатацию и проверка готовности общедомовых узлов учета, составление актов периодической проверки в многоквартирных домах. Сбор показаний по потреблению горячей воды у юридических лиц. Опломбировка ИПУ по ГВС в жилых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нежилых помещениях.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25112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Гагарина Ю., д.20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454515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info@chagaz21.ru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33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40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"ВНИИР"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Практические навыки разработки цифровых и аналоговых устройств и их отладки, понимание физики работы электронных схем.  Приветствуется опыт радиолюбительства. Практическое владение языками программирования: C,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C++,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Assembler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Приветствуется знание VHDL,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Verilog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Практические навыки разработки встроенного программного обеспечения.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Телефон с проходной 20-61. Резюме на почту gnstepanova@vniir.ru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тестировщик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по.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5-ти лет в аналогичной должности, образование высшее, профильное (радиоэлектроника).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Анисимова, д. 6,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325200 доб. 754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электротехническое образование, знание технических средств охраны, системы контроля и управления доступом, видеонаблюдения, проектно-монтажной деятельности, технических средств безопасности. Опыт работы на инженерно-технических должностях не менее 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лет.  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15400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45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сетевой.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высшее образование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бакалавриат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по направлению подготовки (специальности) в области информационных технологий и информационной безопасности; знание компьютерных программ: браузеры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Firefox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Chrom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), почтовые программы (MS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Outlook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Thunderbird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офисные пакеты (MS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LibreOffice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), знание принципов построения сетей передачи данных, уверенные знания модели OSI, протоколов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E56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E56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канального, сетевого и транспортного уровней; знание протоколов и технологий: RSTP/MSTP, VLAN, ACL, NAT, OSPF; оборудованием (модемы,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коммунаторы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маршрутизаторы, мультиплексоры), опыт работы со средствами защиты информации (межсетевые экраны, средства обн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аружения вторжений); опыт поиска и устранения неисправностей в работе сетевого оборудования; хорошее знание русского языка, грамотность; знание технического английского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языка.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E561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E561D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E56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E561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в счет квоты для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Диасофт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образование, уверенное знание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SQL. Желательно знание бухгалтерского учета (Банк), опыт тестирования. Нормальная продолжительность рабочего времени в соответствии с Трудовым Кодексом РФ. Условия труда 1-2 класса.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Ярославская, д. 74, корп.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276690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mandrusyak@diasoft.ru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214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1 категории (класса), (технический писатель)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высшее образование (техническое) по профилю работы организации (Электроэнергетика и электротехника); опыт работы не мене 3 лет в области разработки текстовой технической документации, получения патентов на изобретения и полезные модели, государ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ственной регистрации программного обеспечения;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владение английским языком не ниже уровня А2, умение читать техническую литературу на английском языке;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основных технических характеристик и методов испытаний низковольтного и высоковольтного оборудова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ния; опыт практического применения методов испытаний;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грамотная устная и письменная речь, умение структурировать информацию, писать лаконичные тексты и эссе по технической части оборудования.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7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98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сферы обслуживания, в счет квоты для трудоустройства инвалидов. рабочее место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канаш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 работы и образованию. Сокращенная продолжительность рабочего времени для 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валидов 1 и 2 группы (с 8.00 до 11.00), нормальная продолжительность рабочего времени для 3 группы инвалидности (с 8.00 до 12.00)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31, НИЖЕ РЕГ.ПАЛАТЫ!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309083, 8(927) 8537783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petkovaso@chuvashia.rshb.ru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сферы обслуживания,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"Региональная сеть предприятий питания" (Вкусно - и точка)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дисциплинированность. Зрительный контроль за процессом работы, статическая и динамическая нагрузка на верхние конечности, необходимость точного и прочного захвата и удержания предметов, выполнения манипуляций пальцами кистей рук, необхо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димости постоянного взаимного речевого контакта с большим количеством людей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21420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б-р Президентский, д.5/17,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285025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25301@ru-spp.com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6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сферы обслуживания,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"Региональная сеть предприятий питания" (Вкусно - и точка)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дисциплинированность. Зрительный контроль за процессом работы, статическая и динамическая нагрузка на верхние конечности, необходимость точного и прочного захвата и удержания предметов, выполнения манипуляций пальцами кистей рук, необхо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димости постоянного взаимного речевого контакта с большим количеством людей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б-р Президентский, д.5/17,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285025, 8(8352) 238685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25302@ru-spp.ru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63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сферы обслуживания,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Бургер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Кинг Поволжье"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Член бригады ресторана (повар) Обязанности: готовить позиции из меню ресторана; собирать заказы; консультировать гостей по меню ресторана. Без требований к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пыту работы. Обязательно наличие медицинской книжки.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Композиторов Воробьевых, д. 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5100036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oksana.kobec@burgerking.ru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Сборщик изделий из древесины,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Трудовым Кодексом РФ (с 8.00 до 17.00). Без требований к опыту, стажу и образованию.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защите информации,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"КСБ-СОФТ"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в области информационной безопасности, опыт в администрировании ОС семейства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Windows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Unix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опыт в построении и администрировании информационных сет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ей; опыт в установке и настройке сертифицированных средств защиты информации; опыт участия в интеграционных проектах, общее понимание современных принципов и технологий системной интеграции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20020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зд.18Б, офис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323323 доб. 399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ershova@keysystems.ru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5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Младший воспитатель,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Влажная уборка производственных и служебных помещений, помощь воспитателю. Наличие личной медицинской книжки. Отсутствие судимости.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б-р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Миттова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222683, 8(8352) 222683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cheb-dosh7@mail.ru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Машинист по стирке и ремонту спецодежды,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МАДОУ "Детский сад № 201"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справки об отсутствии административного наказания за потребление наркотических и психотропных средств. Психиатрическое освидетельствование.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Тракторостроителей,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655081, 8(8352) 709409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cheb-detsad201@rchuv.ru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Электромеханик, в счет квоты для граждан с инвалидностью в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чебоксары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практический опыт обслуживания и ремонта электрооборудования, работы с инструментами (электрическим, металлорежущим, слесарным), с компьютерной техникой, контрольно-измерительными приборами и автоматикой.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4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"Вертикаль"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Эльменя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15, Пристрой к общежитию.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342178, 8(8352) 315711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vertikal21rus@mail.ru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Чапаевец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Аккуратность,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Работа с 6ч до 10ч, с 14 ч до 17ч                       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.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428006,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д. 7, корп. 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1, ком 3-9,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390500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oaochapaevez@mail.ru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инвалидов!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"ДОМ СЕРВИС"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7-часовой рабочий день, уборка помещений и придомовой территории. Кроме 9 и 10 филиалов.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Гузовского,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454051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domservis21@mail.ru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Рабочий по комплексному обслуживанию и ремонту зданий, в счет квоты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"ЧУВАШСКАЯ ЭНЕРГОСБЫТОВАЯ КОМПАНИЯ"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управляющей компании в г. Новочебоксарск. Санитарное содержание и обслуживание общего имущества многоквартирных домов.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Шестидневная рабочая неделя. Шестидневная рабочая неделя. понедельник -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пятница  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06:00 до 16:00, суббота: с 06:00 до 11:00.Жел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ателен опыт работы</w:t>
            </w:r>
          </w:p>
          <w:p w:rsidR="00E561D6" w:rsidRDefault="00E56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д.41,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731914, 8(8352) 731918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boa@ch-sk.ru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64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по комплексному обслуживанию и ремонту зданий,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"ЧУВАШСКАЯ ЭНЕРГОСБЫТОВАЯ КОМПАНИЯ"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управляющей компании в г. Новочебоксарск. Санитарное содержание и обслуживание общего имущества многоквартир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ных домов.</w:t>
            </w:r>
          </w:p>
          <w:p w:rsidR="00E561D6" w:rsidRDefault="00697E9D" w:rsidP="006336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Шестидневная рабочая неделя. Шестидневная рабочая неделя.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д.41,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731914, 8(8352) 731918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boa@ch-sk.ru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ЖСК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 Комплексная уборка подъездов и дворовой территории. Возмо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жность работы по совместительству/постоянно. Рабочий день 4 часа/7час. По графику.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д. 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456608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gogsk@rambler.ru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ЖСК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 Комплексная уборка подъездов и дворовой территории. Возмо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жность работы по совместительству/постоянно. Рабочий день 4 часа/7час. По графику.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д. 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456608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gogsk@rambler.ru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3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по комплексному обслуживанию и ремонту зданий,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146" г. Чебоксары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административном наказании за потребление наркотических средств без назначения врача. Справка от психиатра.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Медосмотр.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7639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9-й Пятилетки,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514825, 8(8352) 500025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cheb-detsad146@rchuv.ru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по комплексному обслуживанию и ремонту зданий, (дворник). для инвалидов!!!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"Юпитер"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РФ, с 07:00 до 16:00.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428009,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139 Стрелковой Дивизии, д. 20, вывеска "Горизонт",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237222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2130205570@mail.ru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4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Инструктор-методист спортивной школы,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БПОУ "Чебоксарское УОР имени В.М. Краснова"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Минспорта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высшего или среднего профессионального образования. Работа на 0,5 ставки. Обязательно наличие медицинской книжки,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справки  об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отсутствии судимости, факта уголовного преследования, административного наказания за потребление наркотических или психотр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опных веществ, наличие справки о COVID-вакцинации. Желателен опыт работы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Школьный, д.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564109, 8(8352) 732314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chssuor@mail.ru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5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Инструктор-методист спортивной школы, в счет квоты для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 ЧР "СШОР №1 им.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В.Егоровой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Минспорта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или высшее образование в сфере физической культуры и спорта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Шевченко, д. 2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622445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sport-olimp1@cap.ru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0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Инспектор, в счет квоты для трудоустройства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"МАЧ"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Сменный график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работы,  день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через два (с 07.00 до 22.30), без ограничения к работе в ночное время и противопоказаний от онколога.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18150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И.Ф.Скворцова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0789413, 8(8352) 229413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aeroport.cheboksary@aerofuels.ru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Инспектор,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"МАЧ"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Качественно и своевременно выполнять возложенные на него функции в соответствии с требованиями. Образование не ниже среднего профессионального, без ограничения к работе в ночное время и противопоказаний от онколога. Сменный график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работы,  сутки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через трое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18100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И.Ф.Скворцова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0789413, 8(8352) 229413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aeroport.cheboksary@aerofuels.ru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Инспектор,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ОСФР по Чувашской Республике -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времени. Гарантии и компенсации в соответствии с Трудовым Кодексом РФ.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К.Иванова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87,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583150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0100@015.pfr.ru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№65" г. Чебоксары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обязательно наличие личной медицинской книжки.                                             _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Новогородская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323062, 8(8352) 323060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oksosh65@mail.ru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Испытатель деталей и приборов 4 разряда,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обязательно наличие профессии и опят работы от 2 лет. Неполное рабочее время (на 0,5 ставки). Гарантии и компенсации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соответствии с Трудовым Кодексом РФ.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6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 технической литературы,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(филологическое) образование, иностранный язык,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лингвистика,  опыт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технического перевода не менее 1 года, знание английского и немецкого языков, неполное рабочее время (на 0,5 ставки). Гарантии и компенсации в соответствии с Трудовы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18220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02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качеству 1 категории (класса),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(техническое - приветствуется); знание программ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интернет,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AutoCad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знание ЕСКД; свободное чтение чертежей (стальных конструкций, монтажных схем, электрических и принципиальных схем, строительных чертежей); опыт работы на пре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дприятиях электротехнической отрасли приветствуется; опыт работы с документацией, опыт деловой переписки; опыт формирования отчетов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5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Программист,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sap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Программирование на языках ABAP/4 (SAP AG),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Java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SE7,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XMLSchema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Сертификаты SAP (C_TB1300_88). Знание структуры модулей SAP BW, SAP PI, SAP EWM. Опыт программирования в SAP от 3-х лет. Английский технический.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Дистанционный режим, работа на дому.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Тракторостроителей, д. 76, Служебный вход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368078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tatiana.v.popova@lenta.com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Прессмарк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 знание платформы 1С (8), приветствуется знание платформы 1С (7.7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),  опыт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работы от 1 года.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Пристанционная, д.7,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 1Склад игрушек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555535 доб. 123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kadrovik@press-mark.ru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"Республиканский центр народного творчества "ДК тракторостроителей" Минкультуры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Высшее профессиональное образование, опыт работы от 3-х лет.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17600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б-р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Эгерский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510761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culture-dkts1@cap.ru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Кондитер 4 разряда, в счет квоты для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или высшее профессиональное образование, опыт работы обязателен. Нормальная продолжительность рабочего времени: 2 дня рабочих и 2 дня выходных (с 07-00 до 19-00).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info@hz1.su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оборудования тепловых сетей,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ЭнергоремонТ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плюс"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     Пунктуальность.   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Энергетиков,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244337, 8(8352) 244237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Irina.Lanskova@tplusgroup.ru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4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(с 8.00 до 17.00). Без требований к опыту работы и без квалификации.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Прессовщик изделий из древесины,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 в соответствии с ТК РФ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 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8.00 до 17.00). Без опыта и без квалификации. Качественно и своевременно выполнять возложенные на него функции в соответствии с требованиями.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67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контрольно-пропускного пункта,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(общее), опыт работы с оружием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обязателен.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Научный сотрудник (в области информатики и вычислительной техники),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высшее профессиональное образование и опыт работы по специальности не менее 5 лет. Наличие авторских свидетельств на изо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бретения или научных трудов; при наличии ученой степени - без предъявления требований к стажу работы. Обязательно знание принципов работы, технических характеристик, свойств и конструктивных особенностей систем релейной защиты.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273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Научный сотрудник (в области информатики и вычислительной техники),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(техническое), наличие ученой степени в области технических наук. Наличие опыта работы по соответствующей специальности не м</w:t>
            </w:r>
            <w:r w:rsidR="00BA712D"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енее 10 лет, научных трудов</w:t>
            </w:r>
          </w:p>
          <w:p w:rsidR="00BA712D" w:rsidRDefault="00BA712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A712D" w:rsidRDefault="00BA712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A712D" w:rsidRDefault="00BA712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A712D" w:rsidRDefault="00BA712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A712D" w:rsidRDefault="00BA712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2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85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английского языка. в счет квоты для инвалидов!!!!!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41" г. Чебоксары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педагогическое образование. Опыт работы не требуется. Стимулирующие выплаты, выплаты за классное руководство, персональные надбавки для молодых специалистов. Английский свободный.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Шумилова, д. 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516588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cheb_sosh41@rus21.ru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иностранного языка,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47" г. Чебоксары ЧР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английского языка. Можно студентов последних курсов. Без требований к опыту работы. Высшее образование педагогическое.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Кукшумская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522308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cheb_sosh47@mail.ru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 4 разряда, -маляр.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"ГК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Регионжилстрой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по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 более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 лет. Нормальная продолжительность рабочего времени (график работы: понедельник - пятница с 07.00 до 15.00, суббота с 07.00 до 12.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428025,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д. 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414698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info@investr21.ru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Инженер-лаборант,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промсанитария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Текстильмаш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среднее/высшее профессиональное (физико-химическое направления, возможно лаборант химического анализа, органическая химия и т.д.)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428015, г Чебоксары, проезд Машиностроителей, д. 1, Собеседование с 8-00 до 11-00 и с 13-00 до 15-00, адрес: проезд Машиностроителей, дом 1 (по навигатору 1/6), ОК находится в 2-х этажном здании за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Кереком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в районе Дома спорта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Цветыторг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6753075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kadr@tmh21.ru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"ЧЗА"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 Компас, Вертикаль. Высшее техническое образование, опыт работы от 3 лет.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инженер-технолог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Пристанционная, д. 1, ЗВОНИТЬ для записи на собеседование!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3716030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Chza21@mail.ru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Инженер-технолог,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направлениям "Радиотехника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",  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Электротехника",   "Приборостроение". Опыт работы ведущим инженером-технологом.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26470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оперативно-выездной бригады 4 разряда,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опыт работы и соответствующая подготовка обязательны.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Маркировщик,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ЧР "Фармация" Минздрава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компьютера на уровне уверенного пользователя, наличие личной медицинской книжки.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-д Базовый, д.7, ЗВОНИТЬ для записи на собеседование! Серое 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здание, 4 этаж.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3445508, 8(8352) 289956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281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Почтальон, в счет квоты для инвалидов. рабочее место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ходных дней по скользящему графику. Суммированный учет рабочего времени с учетным периодом год.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8(8354) 521128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Почтальон, в счет квоты для граждан с инвалидностью в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чебоксары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выходных дней по скользящему графику. Суммир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ованный учет рабочего времени с учетным периодом год.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19130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82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Почтальон, в счет квоты для инвалидов. рабочее место с.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яльчики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8(8354) 925614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85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Почтальон, в счет квоты для инвалидов. рабочее место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урмары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Почтальон, в счет квоты для инвалидов. рабочее место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вурнары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Почтальон, в счет квоты для инвалидов. рабочее место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канаш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8(8353) 321620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139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Почтальон, в счет квоты для инвалидов. рабочее место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шумерля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ходных дней по скользящему графику. Суммированный учет рабочего времени с учетным периодом год.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Артист оркестра,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оперы и балета" Минкультуры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Музыкальное образование начальное профессиональное или среднее профессиональное без требования к стажу работы. Шестидневная рабочая неделя (разделение рабочего времени на части), с 10-00 до 14-00, с 18-00 до 22-00.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1, СПРОСИТЬ ОТДЕЛ КАДРОВ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586998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opera_ballet@mail.ru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 оркестра,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оперы и балета" Минкультуры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специальное музыкальное образование по специальности и стаж работы по профилю не менее 5 лет. Шестидневная рабочая неделя (разделение рабочего времени на части), с 10-00 до 14-00, с 18-00 до 22-00.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1, СПРОСИТЬ ОТДЕЛ КАДРОВ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586998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opera_ballet@mail.ru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 оркестра 2 категории (класса),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"Симфоническая капелла" Минкультуры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музыкальное образование, опыт работы, рабочий день - 8 часов: 4 часа совместная репетиция и 4 часа индивидуальная работа, иметь эстетический вид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21480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д.9,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620490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kapella@rchuv.ru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Эксперт,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"МФЦ" МИНЭКОНОМРАЗВИТИЯ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1 год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Наличие среднего или высшего профессионального образования. Владение ПК и оргтехникой.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24284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Ленинградская, зд.36,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 22 этаж. Предварительно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565150, 8(927) 6694410, 8(8352) 565353 доб. 6444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mfcchr-ur@cap.ru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Эксперт, в счет квоты для граждан с инвалидностью в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</w:t>
            </w:r>
            <w:proofErr w:type="spellEnd"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"МФЦ" МИНЭКОНОМРАЗВИТИЯ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Наличие среднего или высшего профессионального образования. Владение ПК и оргтехникой.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21015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Ленинградская, зд.36,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 22 этаж. Предварительно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565150, 8(927) 6694410, 8(8352) 565353 доб. 6444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mfcchr-ur@cap.ru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"МФЦ" МИНЭКОНОМРАЗВИТИЯ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1 год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Наличие среднего или высшего профессионального образования. Владение ПК и оргтехникой.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24284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Ленинградская, зд.36,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 22 этаж. Предварительно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565150, 8(927) 6694410, 8(8352) 565353 доб. 6444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mfcchr-ur@cap.ru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Слесарь-электромонтажник,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  профессиональное образование. Опыт работы. Гарантии и компенсации в соответствии с Трудовым Кодексом РФ.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Художник-модельер, театрального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костюма; 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счет квоты для инвалидов!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кукол" Минкультуры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Квалификация не ниже среднего профессионального образования, опыт работы по пошиву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одежды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623840, 8(8352) 625695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kteatr@mail.ru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Укладчик-упаковщик, в счет квоты для трудоустройства инвалидов  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"Электроприбор"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 на склад (грузчик). Физически крепкий. Погрузочно-разгрузочный работы (перемещение тяжелых коробок), укладка готовой продукции в транспортную тару.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399941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ok@elpribor.ru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"ЧМКФ "Вавилон"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требований к опыту работы. Прием соискателей с 9 до 11 часов. Обязательно наличие личной медицинской книжки. Гарантии и компенсации в соответствии с Трудовым Кодексом РФ. Без вредных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привычек.   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Урукова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Прием соискателей с 9 до 11ч. Обязательно иметь личную медицинскую книжку.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8(8800) 2229015 доб. 208, 8(8352) 453981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ok@vavilon21.ru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5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"ЧМКФ "Вавилон"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требований к опыту работы. Прием соискателей с 9 до 11 часов. Обязательно наличие личной медицинской книжки. Гарантии и компенсации в соответствии с Трудовым Кодексом РФ. Без вредных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привычек.   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Урукова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Прием соискателей с 9 до 11ч. Обязательно иметь личную медицинскую книжку.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8(8800) 2229015 доб. 208, 8(8352) 453981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ok@vavilon21.ru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специалист.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АУ "КЦСОН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Минтруда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Техносферная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безопасность. возможно трудоустройство граждан без опыта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работы.  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19445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428031,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324 Стрелковой Дивизии, д. 21,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540057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csonkalin@mail.ru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"Сладкая жизнь плюс"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программы 1С "Торговля и склад"; знание ассортимента продуктов питания; стаж работы от пяти лет в аналогичной должности.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428903,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Лапсарский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8(831) 2578080 доб. 5235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pers19@swnn.ru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"ПО "КТЗ"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на 0,5 ставки, заработная плата от 8955 рублей. Профессиональное техническое образование или общее среднее образование и опыт работы не менее 1 года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601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здание 2. Вход на предприятие через КПП 1, 3 ПК ЧАЗ, для оформления пропуска заблаговременно (за 1-2 часа до входа на территорию завода) требуется звонить по тел 30-43-50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304350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la.terentyeva@tplant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ЧР "ЧПК" Минобразования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медицинской книжки, справки об отсутствии судимости, об отсутствии административных санкций за потребление наркотиков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психоактивных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веществ.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Декабристов, д. 17, Резюме по факсу 66-22-21 или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эл.почте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chmtt@list.ru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631128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ok.chpk21@yandex.ru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ГАПОУ "Чебоксарский техникум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ТрансСтройТех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Минобразования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стажу работы и образованию.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 книжка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наличие справок об отсутствии судимости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психосвидетельствовании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обязательны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Хузангая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512070, 8(8352) 523231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info@chttst21.ru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6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46" г. Чебоксары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                                                                                       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10418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562533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chebdosh46@yandex.ru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"ВСК"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опыт работы не имеют значение. Нормальная продолжительность рабочего времени.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428037,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Лапсарский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655023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ok@vskcheb.ru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"Гимназия № 5" г. Чебоксары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времени. Гарантии 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компенсации 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соответствии с Трудовым Кодексом РФ.         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628849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gim5cheb@mail.ru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"Гимназия № 1" г. Чебоксары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Базовое общее среднее образование или начальное общее образование и профессиональная подготовка на производстве, без требований к стажу работы.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Эльгера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452084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chebgimnazia1@mail.ru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1" г. Чебоксары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рабочей недели с 7.00 до 16.00.  Собеседование ежедневно с 09.00 до 12.00 по адресу: г. Чебоксары, ул. Строителей, д.7, тел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.32-01-71. ПРЕДВАРИТЕЛЬНО ПОЗВОНИТЬ!!! Наличие санитарной книжки и справки об отсутствии судимости.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Строителей, д. 7, Собеседование с 9 до 12ч. Предварительно звонить!!!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320162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mail@sosh-1.ru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Уборщик производственных и служебных помещений,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64" г. Чебоксары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личной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медицинской  книжки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справки об отсутствии судимости. Без вредных привычек. Без требований к уровню образования и опыту работы.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428023, г Чебоксары, б-р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А.Миттова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315190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cheb-school64@rchuv.ru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инвалидов! перед собеседованием созвониться!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Прокошенков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Дмитрий Николаевич 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Желание работать в сфере обслуживания, наличие готовой санитарной книжки. Умение работать в команде, аккуратность,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неконфликтность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12, "Пицца-Ник"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6672317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bank@pizza-nik.ru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"СОШ № 11"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РФ, с 8-00 до 17-00, 5 дневная рабочая неделя. Медицинское обслуживание, условия для приёма пищи, наличие справки об отсутствии судимости, наличие инвалидности.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Аркадия Гайдара, д.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509427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cheb11sosh@mail.ru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МБУ "СШ "Спартак"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книжка, справка об отсутствии судимости. Ответственный сотрудник.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Гагарина Ю.,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234060, 8(8352) 234063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skspartak@yandex.ru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инвалидов!!!!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122" г. Чебоксары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образование. Личная медицинская книжка, справка от психиатра и нарколога.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33, корп. 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231220, 8(8352) 231219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cheb-detsad122@rchuv.ru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АККонд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-торг"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 (желание работать). Наличие медицинской книжки обязательно.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  Условия для приема пищи во вр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емя перерыва.  Медицинское обслуживание. Нормальная продолжительность рабочей недели (20 часов на 0,5 ставки - з/п 10285 руб.).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20570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Калинина, д. 113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230207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Atkadry@akkond.com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АККонд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-торг"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 (желание работать). Наличие медицинской книжки обязательно.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Гарантии и компенсации в соответствии с Трудовым Кодексом РФ.  Условия для приема пищи во время перерыва.  Медицинское обслуживание. Нормальная продолжительность рабочей недели (20 часов на 0,5 ставки - з/п 10285 руб.).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20570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Калинина, д. 113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230207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Atkadry@akkond.com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4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ОСФР по Чувашской Республике -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      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К.Иванова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87,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583150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pensi@cap.ru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инвалидов!!!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"СОШ № 18" г. Чебоксары ЧР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санитарная книжка с отметками специалистов.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311577, 8(8352) 311125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cheb-school18@rchuv.ru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МБДОУ "Детский сад № 128"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Медосмотр. Наличие прививок. Справка об отсутствии судимости, наркозависимости. Психиатрическое освидетельствование.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Ленинского Комсомола, д. 60, д. 50 А. При себе иметь справку об отсутствии судимости и медицинского осмотра!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608788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cheb-detsad128@rchuv.ru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"Завод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Чувашкабель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стажу работы и квалификации.  Согласно трудового законодательства (для инвалидов 1 и 2 группы) сокращенная продолжительность рабочего времени, запрет на допуск к ночным сменам работникам без согласия.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проезд Кабельный, д. 7,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Обращаться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8 до 16ч.!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419991 доб. 552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bna@ch-k.ru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Работа с понедельника по пятницу с 8:00 до 16:00, суббота с 08:00 до 13:00.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428015,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8(883) 5222212, 8(902) 3282711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chtsgh21@yandex.ru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35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"МЦ "Радужный"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личной медицинской книжки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16277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Радужная, д.12,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1От остановка "Афанасьева" через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кожвендиспансер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спуститься в микрорайон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Рудужный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", медицинский центр - 3-х этажное здание, отдел кадров находится на 3 этаже,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№350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321345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ok@radujniy.ru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"МЦ "Радужный"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личной медицинск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ой книжки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16277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Радужная, д.12,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1От остановка "Афанасьева" через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кожвендиспансер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спуститься в микрорайон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Рудужный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", медицинский центр - 3-х этажное здание, отдел кадров находится на 3 этаже,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№350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321345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ok@radujniy.ru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в г. Чебоксары АО "Йошкар-Олинский мясокомбинат"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На собеседование иметь с собой паспорт, трудовую книжку, сертификат о прививке прот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короновируса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справку об инвалидности, индивидуальную программу реабилитации инвалида.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д.28,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212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213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1337799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SavelyevaAV@yola-mkt.ru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(с 8.00 до 17.00). Гарантии и компенсации в соответствии с Трудовым Кодексом РФ.  Без требований к опыту работы и без квалификации.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№65" г. Чебоксары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привычек, обязательно наличие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личной  медицинской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книжки.                                             _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Новогородская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323062, 8(8352) 323060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oksosh65@mail.ru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"МЕДИК"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Без предъявления требований к образованию и квалификации. Пунктуальность, аккуратность, доброжелательность.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Тополиная, д. 11, корп. А, Клиника "Медик", напротив магазина "Автозапчасти"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237723 доб. 564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info@mcmedic.ru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для трудоустройства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ГУП "ЧГЭС"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Минромэнерго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Выплаты по коллективному договору. Гарантии и компенсации в соответствии с Трудовым Кодексом РФ.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Водопроводная, д. 2, стр. А, офис 101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232406, 8(8352) 232455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rakovecya@chges21.ru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 1 разряда,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"Марий Эл и Чувашии" ПАО "Т Плюс"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Согласно графику, сменная работа. Коллективный договор.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требований к опыту и уровню образования.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225376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Yaroslavna.Plotnikova@tplusgroup.ru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Чувашторгтехника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 в соответствии с ТК РФ.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Базовый,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560600 доб. 141, 8(8352) 240318, 8(8352) 225039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priem@torgtech.ru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Опыт работы от 3-ех лет. Знание работы по профилю 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"Вентиляционный завод "РОТАДО"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инструментом и электроинструментом. Гарантии и компенсации в соответствии с Трудовым Кодексом РФ. Нормальная продолжительность рабоч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 времени.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-д Дорожный, д.10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8(962) 6013580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hrd@rotado.ru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механосборочных работ 2 категории (класса), по зачистке пленки.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"ФРОСТО"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 Нормальная продолжительность рабочего времени (с 6.15 до 14.45). 3 группа (производственный шум). Без требований к опыту работы и без квалификации.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рабочей  3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группой (производственный шум).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проезд Базовый, д. 8Г,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звонить, при себе иметь трудовую книжку.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640467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ok1@abat-frosto.ru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5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вакуумно-напылительных процессов, вакуумного пресса.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(с 8.00 до 17.00). Гарантии и компенсации в соответствии с Трудовым Кодексом РФ.  Без требований к опыту работы и без квалификации.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Аппаратчик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химводоочистки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электростанции 2 разряда, для трудоустройства инвалидов 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"Марий Эл и Чувашии" ПАО "Т Плюс"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Качественно и своевременно выполнять возложенные на него функции в соответствии с требованиями.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 продолжительность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рабочего времени.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3802377, 8(8352) 244317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nikitina.irina@tplusgroup.ru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Инженер-исследователь,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"ТЕХНОТРОН"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"Промышленная электроника". Знание ПК. Проведение научных исследований по созданию технологических процессов сварки, выполнение технических разработок, составление технической документации.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Урукова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д.17"А", НИЖЕ "ВАВИЛОН"; 3-Х ЭТАЖНОЕ ЗДАНИЕ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585170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kadr@tehnotron.ru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Инженер-исследователь,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"ТЕХНОТРОН"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"Промышленная электроника". Знание ПК. Проведение научных исследований по созданию технологических процессов сварки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выполнение технических разработок, составление технической документации.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Урукова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д.17"А", НИЖЕ "ВАВИЛОН"; 3-Х ЭТАЖНОЕ ЗДАНИЕ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585170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kadr@tehnotron.ru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4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Инженер-исследователь,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Релематика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Возможна сокращенная продолжительность рабочего времени. Перед собеседованием заранее присылать резюме на e-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hr@relematika.ru.  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Инженер-исследователь, охраны окружающей среды.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отбор проб и химический анализ атмосферного воздуха, воздуха рабочей зоны, сточной воды; выполнение прямых измерений физических факторов (освещенность, микроклимат, шум); оформление актов отбора и протоколов исследований; оформление соответствующих журнало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и отчетов; входной контроль реактивов, построение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градуировочных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графиков, проведение ВЛК.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МБДОУ "Детский сад № 83"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ответственность. Без вредных привычек.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Шумилова, д. 7а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517211, 8(8352) 517210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cheb_dosh83@mail.ru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 (с 8.00 до 17.00). Без требований к опыту работы и без квалификации.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85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"УК "ТРАНСТЕХСЕРВИС" В Г ЧЕБОКСАРЫ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(автослесарь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Требования к кандидату: можно без опыта работы. Желание обучаться.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по профилю. Нормальная продолжительность рабочего времени в соответствии с ТК РФ.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19,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8(8435) 267500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volodchenko.t@tts.ru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"НПВФ "Сварка"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 (в области машиностроения), стаж работы на инженерно-технических должностях не менее 5 лет, великолепное знание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программы  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КОМПАС". Рабочее место - 3 этаж, связана с компьютером, класс условий труда 2   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308289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svarka@bk.ru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"НПВФ "Сварка"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 (в области машиностроения), стаж работы на инженерно-технических должностях не менее 5 лет, великолепное знание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программы  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КОМПАС". Рабочее место - 3 этаж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связана с компьютером, класс условий труда 2   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308289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svarka@bk.ru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98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"ЧЭТА"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 согласовать время прихода со специалистом отдела кадров по тел.28-34-16, при себе иметь оригиналы документов: диплом с приложением, трудовую книжку. Высшее техническое образование (хорошие и отличные оценки в дипломе по базовым техническим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исциплинам); опытный пользователь ПК (MS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); умение работать в режиме многозадачности.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проезд Автозаправочный, д. 24, ЗВОНИТЬ для записи на собеседование! При себе ИМЕТЬ диплом с приложением, трудовую книжку!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283416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cheta@cheta.ru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"МИКОНТ"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образование, навыки владения системой автоматизированного проектирования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Solid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Edge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(2D и 3D-проектирование деталей), владение системой электронного документооборота конструкторской документации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TechnologiCS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Тракторостроителей, д. 101, корп. 30, здание МАДИ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8565374, 8(8352) 304820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o.v.belinova@tplants.com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"МИКОНТ"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образование, навыки владения системой автоматизированного проектирования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Solid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Edge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(2D и 3D-проектирование деталей), владение системой электронного документооборота конструкторской документации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TechnologiCS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Тракторостроителей, д. 101, корп. 30, здание МАДИ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304820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5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образование; знание ЕСКД, основ электронных и электрических аппаратов, машиностроения; владение приемами работы при проектировании, изготовлении, испытаниях новых издел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ий; знание нормативной и иной руководящей документации, основных источников научно-технической информации; опытный пользователь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ПК:  MS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3 DСАПР.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Телефон с проходной 20-61. Резюме на почту astekolnikova@vniir.ru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45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Инженер-конструктор, (кд на электродвигатели)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Инженер-конструктор (КД на электродвигатели). Разработка и внедрение конструкторской документации на электрические двигатели (машины) и системы управления ими, опыт работы не требуется.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(высоковольтные преобразователи частоты)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 (электропривод, машиностроение, приборостроение); знания в области конструкции электроприводов, электрических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машин, силовой полупроводниковой техники, стандартизации (ГОСТ и нормативных документов); опыт проектирования электротехнических шкафов, разработок конструктивных решений высоковольтных преобразователей частоты будет являться преимуществом; знание норматив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ной документации в области охраны труда и техники безопасности, ПУЭ и др., знание программы Компас 3D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Электропривод и автоматика промышленных установок и технологических комплексов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"АБС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ЗЭиМ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Автоматизация"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ЕСКД, основ машиностроения и электротехники, знание назначения, правил оформления паспортов, руководств, технических условий, инструкций на 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рабатываемые изделия, владение приемами работы с соисполнителями при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проектрировании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изготовлении, испытаниях изделий, знание задач конструкторского обеспечения при ведении авторского надзора, знание нормативной и иной руководящей документации, основных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сточников научно-технической информации, владение ПК: 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Adobe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Acrobat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опытный пользователь.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д.1, Собеседование с кандидатами из центра занятости проводится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9ч до 12ч., с 13ч до 15ч. При себе иметь трудовую книжку, диплом, резюме.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6765173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klgrigoreva@zeim.ru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22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"ВНИИР-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Промэлектро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образование. Опыт работы по профилю от 3-ех лет. Проектирование технологической оснастки.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Релематика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Возможна сокращенная продолжительность рабочего времени. Перед собеседованием заранее присылать резюме на e-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: hr@relematika.ru.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Инженер-конструктор,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(электроэнергетика, электротехника, машиностроение); умение работать в программах: Компас 3D,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AutoCad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Eplan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; знание технической документации, ЕСКД,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ПУЭ, ГОСТ, СНиП, технических регламентов и отраслевых требований; опыт работы не менее 3-х лет на должности инженера-конструктора.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Инженер-конструктор,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"АБС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ЗЭиМ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Автоматизация"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информационных технологий, методов ускорения действий по выполнению целей и поставленных задач, знание условий применения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основных требований к ним, знание ЕСКД, норм и правил проектирования электротехнических и электронных устройств, широкие 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нания в области современной электронной техники, понимание тенденций ее развития, знание английского языка (базовый технический и разговорный, чтение без словаря), опыт разработки принципиальных схем сложной электронной техники.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д.1, Собеседование с кандидатами из центра занятости проводится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9ч до 12ч., с 13ч до 15ч. При себе иметь трудовую книжку, диплом, резюме.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6765173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klgrigoreva@zeim.ru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2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 2 категории (класса),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("электротехника и энергетика", направление "релейная защита и автоматика", "информационные технологии и системы связи", "управление в технических системах", "электрические и электронные аппараты"); знание методов конструирования и проек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тирования, принципов работы электрических аппаратов, устройства микропроцессорной техники РЗА; навыки чтения электрических схем, методов проведения технических расчетов при конструировании; опыт проектирования (конструирования) АСУ ТП для различных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бъектов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; знание графических программ 3D моделирования Компас,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AutoCad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САПР T3.series, САПР EPLAN.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колледжах, университетах и других вузах),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высшего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образования  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соответствующей дисциплине преподавания. Наличие высшего или среднего профессионального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образования  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соответствующей дисциплине преподавания.        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61, 2 этаж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564104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chetk2014@mail.ru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высшего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образования  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соответствующей дисциплине преподавания.              Желательно опыт работы в указанной сфере.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61, 2 этаж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564104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chetk2014@mail.ru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 (в колледжах, университетах и других вузах), физики. в счет квоты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образование, соответствующее профилю преподавания "Физика". Шестидневная рабочая неделя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Пн-Пт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08.00 до 16.00,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8.00 до 13.00). Наличие санитарной книжки и справки об отсутствии судимости.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428015,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35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223846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chtsgh21@yandex.ru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71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"Первая оптическая компания"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образование. Опыт работы. Качественно и своевременно выполнять возложенные на него функции в соответствии с требованиями. Нормальная продолжительность рабочего времени в соответствии с ТК РФ.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ГАГАРИНА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ВЫВЕСКА, д. 15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572236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1optic@mail.ru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физики,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"Гимназия № 46"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Без вредных привычек, без судимости.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предмета, педагогическое образование, 36-часовая рабочая неделя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Баумана,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258501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cheb-gim46@yandex.ru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"СЗ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Инкост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трудовым кодексом, пятидневная рабочая неделя, односменный режим работы с 7:30 до 16:00, начальное профессиональное образование, опыт работы.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i.n.konstantinova@incost.su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электротехническое образование, знание технических средств охраны, системы контроля и управления доступом, видеонаблюдения, проектно-монтажной деятельности, технических средств безопасности. Опыт работы на инженерно-технических должностях не менее 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лет.  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4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Инженер-проектировщик, в департамент электротехнических решений.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 (электропривод, автоматизация и управление в технических системах, электротехника); знания в области электр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оприводов, электрических машин, проектирования систем управления электроприводами и технологическими процессами, стандартизации (ГОСТ и нормативных документов); опыт проектирования схем привязки; желателен опыт работы в проектных организациях; знание норма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тивной документации в области охраны труда и техники безопасности, ПУЭ и др., умение работать в программе Компас 3D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0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0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4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 2 категории (класса),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("электротехника и энергетика", направление "релейная защита и автоматика"); знание алгоритмов работы МП устройств РЗА; опыт разработки типовых проектных решений РЗА; знание графических программ Компас,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AutoCad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nanoCAD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аналогичных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истем проектирования приветствуется; обязателен опыт работы в области РЗА от 3 лет; знание технического английского приветствуется.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5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Инженер-программист, c#,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sql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для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Проектирование алгоритмов работы встраиваемого ПО; Разработка управляющего ПО для связи между изделием и ПК; Тестирования и испытания ПО; Оформление документации; Поддержка программного обеспечения; Участие в отладке прототипов изделий; Участие в разработк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эксплуатационной документации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Анисимова, д. 6,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325200 доб. 754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5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с#/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wpf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Инженер-программист С#/WPF      Опыт работы от 6-ти лет в аналогичной должности, образование высшее профильное;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 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#/WPF; паттерна MVVM; технический английский язык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Анисимова, д. 6,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458126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smolnikov-sa@retom.ru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с/с++.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6-ти лет в аналогичной должности, образование высшее, профильное; знание языка С/С++; опыт работы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Linex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Windows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; c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Git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Анисимова, д. 6,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325200 доб. 754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nikolaeva-mm@retom.ru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"МИКОНТ"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языка С/С++, понимание ООП, начальные знания в области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электронных устройств, непреодолимое желание совершенствоваться в области аппаратного программирования.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Тракторостроителей, д. 101, корп. 30, здание МАДИ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304820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Инженер-программист,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"АБС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ЗЭиМ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Автоматизация"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Знания в области технологии обработки материалов на станках с ЧПУ, специальные знания в области разработки управляющих программ для станков с ЧПУ, владение T-FELEX CAD, ГеММА-3D,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SiCam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д.1, Собеседование с кандидатами из центра занятости проводится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9ч до 12ч., с 13ч до 15ч. При себе иметь трудовую книжку, диплом, резюме.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6765173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klgrigoreva@zeim.ru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Инженер-программист,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sql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для инвалидов!!!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"ИТ-Консалтинг"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Базовые знания T-SQL, опыт работы с MS SQL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Server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способность самостоятельно развивать свои знания в области программирования; приветствуется базовый уровень C#, работа с отчетами.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Академика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А.Н.Крылова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321532 доб. 9108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info@it-serv.ru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24" г. Чебоксары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справки об отсутствии судимости, обязательное психиатрическое освидетельствование, без вредных привычек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563601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cheb-sosh24@yandex.ru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с++.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Обязательно: высшее техническое образование по специальности "Промышленная электроника". "Электропривод", наличие допуска по электробезопасности не ниже 3 группы; опыт разработки и внедрения программного обеспечения для силовой преобразовательной техники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управляемые выпрямители, инверторы, DC/DC-конверторы); знание языков программирования С/С++, ассемблер для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микроконтроллров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ф. STM,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Texas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Instruments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MICROCHIP; опыт работы с аппаратными и программными средствами разработки и отладки программного обеспече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ния для микроконтроллеров ф. STM,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Texas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Instruments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MICROCHIP.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0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0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c#.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Обязательно: высшее техническое образование по профилю работы организации (специализация в области программирования), знание объектно-ориентированного программирования, операционных систем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Linux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FreeRTOS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языков программирования С#/С/С++; опыт работы с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граммной платформой NET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Framework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интерфейсом программирования приложений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Windows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Forms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системами управления версиями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Git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управления проектами и задачами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Redmine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; опыт работы в средах разработки IAR,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Keil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Andoroid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Studio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Visual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Studio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знание 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терфейсов и протоколов передачи данных I2C, SPI, UART, RS232, RS485,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Modbus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RTU/ASCII/TCP, TCP/UDP, USB,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Ethernet,GPRS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LoRaWAN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microSD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умение читать техническую литературу на английском языке.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Релематика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Возможна сокращенная продолжительность рабочего времени. Перед собеседованием заранее присылать резюме на e-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: hr@relematika.ru.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Диасофт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опыт разработки от 1 года, знание языка программирования Т-SQL. Желательно знание бухгалтерского учета (Банк).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Ярославская, д. 74, корп.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276690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mandrusyak@diasoft.ru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Инженер-программист,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sql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в счет квоты для инвалидов!!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Инсоц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образование. Базовые знания T-SQL, опыт работы с MS SQL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Server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способность самостоятельно развивать свои знания в области программирования; приветствуется базовый уровень C#, работа с отчетами.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Академика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А.Н.Крылова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321532 доб. 9108, 8(919) 6513888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e-donskova@it-serv.ru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281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Инженер-программист, (главный специалист 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с)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программирование на платформе 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С:Предприятие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8.3; знание типовых конфигураций фирм "1С"; знание продуктов линейки "1С Предприятие 8"; знание SQL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запросов;обя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зателен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работы: от 3 лет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Программное обеспечение вычислительной техники и автоматизированных систем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45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5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Инженер-программист, в счет квоты для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Диасофт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образование, опыт разработки от 3х лет, знание языка программирования Т-SQL,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Delphi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Желательно знание бухгалтерского учета (Банк) и основ знание языка программирования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Java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Ярославская, д. 74, корп.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276690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mandrusyak@diasoft.ru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 3 категории (класса),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техническое)  образование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"Радиотехника", "Управление и информатика в технических системах", "Информационно-вычислительная техника", опыт работы. Гарантии и компенсации в соответствии с Трудовым Кодексом РФ.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станочных и слесарных работ 4 разряда,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профессиональное, обязательно наличие профессии, опыт работы от 2 лет.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Контролер качества продукции и технологического процесса,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"ТЕХНОТРОН"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профилю или опыт работы в данном направлении. Приемка печатных плат на входном контроле, контроль моточных изделий, приемо-сдаточные испытания продукции, контроль объемного монтажа.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Урукова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д.17"А", НИЖЕ "ВАВИЛОН"; 3-Х ЭТАЖНОЕ ЗДАНИЕ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585170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kadr@tehnotron.ru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Фельдшер-лаборант,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"МЦ "Радужный"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"лабораторная диагностика". Медицинское образование, личная медицинская книжка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Радужная, д.12,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1От остановка "Афанасьева" через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кожвендиспансер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спуститься в микрорайон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Рудужный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", медицинский центр - 3-х этажное здание, отдел кадров находится на 3 этаже,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№350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321345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ok@radujniy.ru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МАОУ "СОШ №61"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санитарной книжки, справки об отсутствии судимости, об отсутствии административных санкций за потребление наркотиков или психотропных веществ без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назначения врача либо новых потенциально опасных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психоактивных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веществ.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428046,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Чернышевского, д. 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312728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ика» или в области, соответствующей профилю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61, 2 этаж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564106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chetk-vr@chetk.info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Специалист гражданской обороны, сектора организационной и кадровой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работы,  (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руководителя), в счет квоты для инвалидов!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"СЛУЖБА ОБЕСПЕЧЕНИЯ МЕРОПРИЯТИЙ ГРАЖДАНСКОЙ ЗАЩИТЫ" МЧС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 без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предъявления треб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ований к стажу (опыту) работы. Умение пользоваться компьютерными программами: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информационными и справочно-правовыми системами: "Гарант", "Консультант Плюс"; умение работать в СЭД.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638926, 8(8352) 639050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somgz@cap.ru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"АГАВА"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знание техник продаж, основ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мерчендайзинга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Позитивный настрой при работе с покупателями; желание зарабатывать и развиваться; обучаемость, коммуникабельность, работоспособность. Опыт работы в сфере продаж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я.  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Гипермаркет "МЕГАСТРОЙ"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220362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job@megastroy-3.ru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"Альянс-Моторс"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образование. Хорошие коммуникативные навыки, знание модельного ряда автомобилей, грамотная и правильная речь. Сменный график работы, 5/2, с 08.00 до 17.00, с 09.00 до 18.00, с 11.00 до 20.00.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428011, р-н Чебоксарский, 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Пихтулино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Автомобилистов, д.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321110 доб. 1888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a.petrova@alyans-auto.ru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64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Ученик Продавец-консультант, стажер.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Высокий уровень коммуникативных навыков; опыт результативных продаж приветствуется; ответственность, целеустремленность, активность;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 на уровне пользователя, опыт работы в CRM и 1С приветствуется; сертификация в автобизнесе является конкурентным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реимуществом.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428011, р-н Чебоксарский, 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Пихтулино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Автомобилистов, д.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230077 доб. 1888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a.petrova@alyans-avto.ru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32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"Чебоксарское УПП "Энергия"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(до 10.12.2022 сокращенная продолжительность рабочего времени, 4-хдневная рабочая неделя с оплатой пропорционально отработанного рабочего времени)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опыт работы в производстве, знание ОСНО, НД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С, прибыль)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М.А.Сапожникова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17, Проходная за ДК "Южный".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527302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uppvos@cbx.ru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34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Консультант,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sap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Базы данных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Oracle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(сертификат 10-DBA1, DBA2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),  dB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2, курс CL2X2,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dB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-настройка,   администрирование. Курс BOD305, BOD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315,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Сертификаты SAP (P_BC_10).   Разговорный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английский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 от 3-х лет на аналогичной должности. 8 часовой рабочий день,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дистанционном режиме на дому.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Тракторостроителей, д. 76, Служебный вход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368078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tatiana.v.popova@lenta.com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наличие водительских прав категории B,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; подтвержденный опыт работы водителем грузового автомобиля от 1 года; наличие карты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тахографа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возможность ее оформить.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21680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32849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700573, 8(903) 3791528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"АККОНД-ТРАНС"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Права категории В, опыт работы на ГАЗ-3009, ГАЗ-3302. Разъездной характер работы, знание устройств АТС.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проезд Хозяйственный, д.11,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Звонить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8 ч до 15 ч, обед с 11-30 ч до 12-30 ч!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632220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akkond-avto@rambler.ru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Авторегион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ысшее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образование. Знание программ 1С (ЭДО),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Outlook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правильная грамотная речь, устная и письменная.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428903,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Канашское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7, пом.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230077 доб. 1888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a.petrova@alyans-avto.ru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Артист хора 1 категории (класса), в счет квоты для инвалидов 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"Симфоническая капелла" Минкультуры Чувашии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График работы: 4 часа - совместная репетиция, 4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часа  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индивидуальная работа, Высшее профессиональное или среднее профессиональное музыкальное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разование, опыт работы.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27453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д.9,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620490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kapella@rchuv.ru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73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 по гражданской обороне и чрезвычайным ситуациям, для трудоустройства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  <w:r w:rsidR="00BA712D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 гражданской обороне и чрезвычайным ситуациям. Высшее ил среднее профессиональное образование.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Текстильмаш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Ремонт, монтаж, наладка и эксплуатация санитарно-технического оборудования (системы теплоснабжения, канализации, водопровода) Ответственность, дисциплинированность, допуск на высоту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профессиональное, опыт работы от трех лет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428015, г Чебоксары, проезд Машиностроителей, д. 1, Собеседование с 8-00 до 11-00 и с 13-00 до 15-00, адрес: проезд Машиностроителей, дом 1 (по навигатору 1/6), ОК находится в 2-х этажном здании за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Кереком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в районе Дома спорта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Цветыторг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6753075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kadr@tmh21.ru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16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Слесарь-сантехник, в счет квоты для трудоустройства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"ГТП"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сантехнических работ. Ответственность, исполнительность.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7639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проезд Складской, д. 4,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635333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gtp@cbx.ru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"СЫВЛАХ"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Частичная занятость, неполная рабочая неделя. Требуется наличие медицинской книжки.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Собеседование по адресу ул. Тенистая, д. 1, тел. 39-67-24.  Гарантии и компенсации в соответствии с Трудовым Кодексом РФ.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Ильбекова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624187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bani21@list.ru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Слесарь-сантехник 4 разряда, в счет квоты для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с 07-00 до 16-00, выходные дни суббота и воскресенье. Среднее профессиональное образование, либо курсы подготовки слесарей-сантехников, опыт работы обязателен. Согласно карте СОУТ работа связана с физической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грузкой.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18700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info@hz1.su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Слесарь-сантехник 5 разряда, для трудоустройства граждан с инвалидностью 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"ЧХЗ №2"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более 1 года. Обязательно наличие медицинской книжки, предварительный медосмотр. Готовы принять инвалида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19250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324 Стрелковой Дивизии,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522985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Almazova-E@yandex.ru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Воспитатель детского сада (яслей-сада), в счет квоты для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146" г. Чебоксары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(педагогическое). Справка об административном наказании за потребление наркотических средств без назн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ачения врача. Справка от психиатра. Медосмотр.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9-й Пятилетки,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514825, 8(8352) 500025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cheb-detsad146@rchuv.ru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Монтажник радиоэлектронной аппаратуры и приборов,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"АБС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ЗЭиМ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Автоматизация"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Установка поверхностно монтируемых ЭРЭ (SMD-компоненты) на платы. Монтаж сборочных плат, вязка жгутов, сборка приборов. Выполнение норм выработки. Выпуск качественной продукции. Умение читать конструкторскую и технологическую документацию.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д.1, Собеседование с кандидатами из центра занятости проводится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9ч до 12ч., с 13ч до 15ч. При себе иметь трудовую книжку, диплом, резюме.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6765173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klgrigoreva@zeim.ru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радиоэлектронной аппаратуры и приборов 5 разряда, для инвалидов!!! предварительно прислать резюме по адресу: eltranszao@yandex.ru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Элтранс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Резюме по адресу: eltranszao@yandex.ru. Специальное образование, (курсы монтажников). Навык работы по сборке и пайке сложных узлов (микросхем, ПМИ (поверхностно монтируемые ЭРЭ с шагом выводов 0,5 мм, корпусом 0402 с применением микроскопа. Чтение электрич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еской, монтажной схем, сборочного чертежа. Приклейка с помощью клеев, компаундов, лакирование и защита РЭ. Монтаж по таблице проводов и монтажной схеме. Опыт работы не менее 3 лет.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38, пом. 13. Предварительно звонить!!!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640348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eltranszao@yandex.ru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34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1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Рабочий по благоустройству населенных пунктов,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счет  квоты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"Чебоксарская керамика"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с хозяйственным инвентарем и его обслуживанием, плотницкие работы, физическая нагрузка в условиях пониженной и повышенной температуры.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527328, 8(8352) 527327, 8(8352) 527324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kadry@chebker.com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Отделочник изделий из древесины,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 в соответствии с ТК РФ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 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8.00 до 17.00). Без опыта и без квалификации. Качественно и своевременно выполнять возложенные на него функции в соответствии с требованиями.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49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Бухгалтер,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"РЕСПУБЛИКАНСКИЙ ЦЕНТР БУХГАЛТЕРСКОГО УЧЕТА"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образования по профилю, стаж работы в бюджетной организации от 3 лет, навыки работы в программах по ведению бухгалтерского учета, справочно-правовых системах.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Республики,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565144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rcbukadry@cap.ru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или среднее профессиональное образование. Опыт работы обязателен. Нормальная продолжительность рабочего времени (с 7.00 до 16.00, выходные дни суббота и воскресенье).  Согласно карте СОУТ работа связана с физическим трудом и постоянным нахождение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 на ногах.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info@hz1.su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начальной школе),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МАОУ "СОШ №61"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санитарной книжки, справки об отсутствии судимости, об отсутствии административных санкций за потребление наркотиков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психоактивных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веществ.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428046,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Чернышевского, д. 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312728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44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4 разряда,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профессиональное, обязательно наличие профессии.  Опыт работы от 2 лет.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Системный администратор, в счет квоты для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"Чебоксарский городской молочный завод"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образование, опыт работы от 3-ех лет, нормальная продолжительность рабочего времени. Гарантии и компенсации в соответствии с Трудовым Кодексом РФ.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Мясокомбинатский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д.6, Предварительно звонить. При собеседовании заполняется анкета с предоставлением персональных данных.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E561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a.girjuk@sarmol.ru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Контролер измерительных приборов и специального инструмента, в счет квоты для трудоустройства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"Электроприбор"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Желание обучиться профессии, опыт работы в производстве желателен, без вредных привычек, 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внимательность, ответственность.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образование не ниже среднего профессионального по технической специальности;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компетентность в работах, связанных с проведением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измерений геометрических и механических величин.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Если не совпадает профиль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профессиональной подготовки, то в требованиях к соискателю наличие опыта работы в производстве не менее 1 года. Свободное владение компьютером. Хорошая моторика и зрение.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399941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ok@elpribor.ru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22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Машинист тесторазделочных машин 4 разряда, в счет квоты для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 Опыт работы обязателен. Согласно карте СОУТ работа связана с физическим трудом и постоянным нахождением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 ногах. Нормальная продолжительность рабочего времени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info@hz1.su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МАОУ "СОШ №61"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санитарной книжки, справки об отсутствии судимости, об отсутствии административных санкций за потребление наркотиков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психоактивных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веществ.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428046,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Чернышевского, д. 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312728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340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4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Дворник, в счет квоты для инвалидов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"ВСК"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опыт работы не имеют значение. Нормальная продолжительность рабочего времени.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428037,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Лапсарский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655023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ok@vskcheb.ru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19" г. Чебоксары ЧР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 Наличие медицинской книжки, отсутствие судимости.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428902, г Чебоксары, б-р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Эгерский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639166, 8(8352) 286061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soch19@mail.ru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счет квоты для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"ПКФ "Смак"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 w:rsidP="00BA71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Уборка территории (подметание, полив в летний период, уборка снега зимой). Работа с прессом (картонные коробки). Гарантии и компенсации в соответствии с Трудовым Кодексом РФ.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Основное общее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12, корп. 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Звонить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для собеседования с 8.00-16.30, обед 12.00-13.00.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569919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0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Дворник, в счет квоты для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стажу. Нормальная продолжительность рабочего времени с 07-00 до 16-00, выходные дни: суббота, воскресенье. Согласно Карте СОУТ работа связана с физической нагрузкой (передвижением тяжестей, постоянным нахождением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ногах).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info@hz1.su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735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Дворник,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МАУДО "ЧДШИ № 2"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опыту работы и уровню образования. Обязательно наличие медицинской книжки, отсутствие судимостей и привлечения к административной ответственности за употребление наркот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ических средств.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Эльгера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230487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dshi2chebo07@mail.ru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50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62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ЧР "РСО ГОСУДАРСТВЕННЫХ ОРГАНОВ ЧУВАШСКОЙ РЕСПУБЛИКИ"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аккуратность, без вредных привычек.  Без требований к уровню образования и опыту работы.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561663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avtobaza@cap.ru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5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Дворник, для трудоустройства граждан с инвалидностью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в г. Чебоксары АО "Йошкар-Олинский мясокомбинат"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На собеседование иметь с собой паспорт, трудовую книжку, сертификат о прививке против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короновируса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справку об инвалидности, индивидуальную программу реабилитации инвалида.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д.28,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212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213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1337799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SavelyevaAV@yola-mkt.ru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"СЗ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Инкост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работы в соответствии с Трудовым кодексом, среднее профессиональное образование, опыт работы наладчиком или токарем приветствуется.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a.v.chernova@incost.su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в счет квоты для трудоустройства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"ВНИИР-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Промэлектро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Знание системы допусков и посадок, навыки заточки резцов, сверл и других инструментов.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98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4 разряда, в счет квоты для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Начальное или среднее профессиональное образование. Опыт работы обязателен. Нормальная продолжительность рабочего времени с 7.00 до 16.00, выходные дни суббота и воскресенье.  Согласно карте СОУТ работа связана с физическим трудом и постоянным нахождением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 ногах.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info@hz1.su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литературы, в том числе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"СОШ №54"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Высшее образование. Наличие медицинской книжки, справка об отсутствии судимости.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139 Стрелковой Дивизии, д.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234031, 8(8352) 234032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4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по автоматизированным системам управления технологическими процессами, для трудоустройства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Релематика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Возможна сокращенная продолжительность рабочего времени. Перед собеседованием заранее присылать резюме на e-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r@relematika.ru.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47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(финансово-экономического и административного),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с высшим профессиональным (экономическим или инженерно-экономическим) образованием и стажем работы по специальности не менее 5 лет, с опытом работы на руководящих должностях не менее 3-х лет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7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217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387455 доб. 3154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me.andreeva@tplants.com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EA6974">
        <w:trPr>
          <w:trHeight w:hRule="exact" w:val="787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866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Продавец-кассир, для трудоустройства инвалидов в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чебоксары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2 через 2 или 3 через 1 по 12 часов. Активность, ответственность. Приветствуется владение ПК на уровне пользователя. Обязанности: обслуживание покупателей на кассе с соблюдени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ем "Правил взаимодействия кассира-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операциониста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покупателями", инкассация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пересменка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присутствии руководителя, заполнение отчетов, погашение в случае образования недостачи, отслеживание сроков годности, контролирование ценников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20900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25100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719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EA6974">
        <w:trPr>
          <w:trHeight w:hRule="exact" w:val="9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8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биологии,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МАОУ "СОШ №61"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справки об отсутствии судимости, об отсутствии административных санкций за потребление наркотиков или психотроп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ных веществ без назначения врача либо новых потенциально опасных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психоактивных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веществ.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428046,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Чернышевского, д. 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312728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26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54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управлением, станка раскроя.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до места работы, обеспечение спецодеждой. Без вредных привычек.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 Молодежный,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36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Юрисконсульт,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юридическое образование. Опыт работы по специальности не менее 3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года.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Высшее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35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Кондуктор 2 разряда-3 разряда, в счет квоты для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Нормальная продолжительность рабочего времени, гибкий график работы. Гарантии и компенсации в соответствии с Трудовым Кодексом РФ. Бесплатный проезд на троллейбусе.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Ф.Энгельса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551802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газового хозяйства, в счет квоты для трудоустройства инвалидов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"Газпром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межрегионгаз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Чебоксары"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Уверенный пользователь ПК. Проверка домовладений на соответствие установленного газового оборудования, целостность установленных пломб, снятие показаний приборов учета газа, разъездной характер работы, работа по график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24418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324 Стрелковой Дивизии, д. 28, корп.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546630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chrg@chrg.ru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788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2897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Заведующий кабинетом (по технике безопасности, техническим, учебно-методическим, учебным и др.), в счет квоты для трудоустройства граждан с инвалидностью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знание компьютера на уровне пользователя, дисцип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линированность. Наличие личной медицинской книжки.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428025,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д. 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419813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n.aleksandrova@ruc.su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77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Комплектовщик авиационной техники 5 разряда, в счет квоты для трудоустройства инвалидов 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МНПК "Авионика"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(техническое), владение ПК. Без требований к опыту работы.</w:t>
            </w:r>
          </w:p>
          <w:p w:rsidR="00E561D6" w:rsidRDefault="00E56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Каче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ственное выполнение обязанностей в соответствии 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требованиями.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26565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221961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avionika@elara.ru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60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161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территорий, в счет квоты для граждан с инвалидностью в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алатырь</w:t>
            </w:r>
            <w:proofErr w:type="spellEnd"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г. Алатырь, работа на 0,2 ставки. Ответственность, пунктуальность.</w:t>
            </w:r>
          </w:p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Гарантии и компенсации в соответствии с Трудовым кодексом РФ.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998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территорий, в счет квоты для трудоустройства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МБУ "СШ "Спартак"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Гарантии и компенсации в соответствии с Трудовым Кодексом РФ. Без требований к уровню образования и опыту работы. Нормальная продолжительность рабочего времени. Обязательно наличие личной медицинской книжки и справки о несудимости.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Гагарина Ю.,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234060, 8(8352) 234063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skspartak@yandex.ru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662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536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территорий, в счет квоты для инвалидов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Спецавтохозяйство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времени, без требований к опыту работы и уровню образования. Гарантии и компенсации в соответствии с Трудовым Кодексом РФ.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404094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ludmilka_a1973@mail.ru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2149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в счет квоты для трудоустройства граждан с инвалидностью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"МАЧ"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Работа связана с физическими нагрузками.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           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И.Ф.Скворцова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0789413, 8(8352) 229413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aeroport.cheboksary@aerofuels.ru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2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"Центр предоставления мер социальной поддержки" Минтруда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 систематизировать информацию, печатать тексты, вводить инфо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рмацию в специальное программное обеспечение; формировать и оформлять документацию для дальнейшего хранения; работать с оргтехникой, в том числе с текстовыми, табличными и графическими редакторами.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3, корп. 1,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231179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sockadry@med.cap.ru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774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"Центр предоставления мер социальной поддержки" Минтруда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 систематизировать информацию, печатать тексты, вводить инфо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рмацию в специальное программное обеспечение; формировать и оформлять документацию для дальнейшего хранения; работать с оргтехникой, в том числе с текстовыми, табличными и графическими редакторами.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3, корп. 1,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231179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sockadry@med.cap.ru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BA712D">
        <w:trPr>
          <w:trHeight w:hRule="exact" w:val="741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электронно-вычислительных и вычислительных машин, в счет квоты для трудоустройства граждан с инвалидностью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"Центр предоставления мер социальной поддержки" Минтруда Чувашии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 систематизировать информацию, печатать тексты, вводить инфо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рмацию в специальное программное обеспечение; формировать и оформлять документацию для дальнейшего хранения; работать с оргтехникой, в том числе с текстовыми, табличными и графическими редакторами. 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пр-кт Московский, д. 3, корп. 1,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231179</w:t>
            </w:r>
          </w:p>
          <w:p w:rsidR="00E561D6" w:rsidRDefault="00697E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sockadry@med.cap.ru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  <w:tr w:rsidR="00E561D6" w:rsidTr="00102FFA">
        <w:trPr>
          <w:trHeight w:hRule="exact" w:val="1963"/>
        </w:trPr>
        <w:tc>
          <w:tcPr>
            <w:tcW w:w="26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21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61D6" w:rsidRDefault="00E561D6"/>
        </w:tc>
        <w:tc>
          <w:tcPr>
            <w:tcW w:w="57" w:type="dxa"/>
            <w:tcBorders>
              <w:left w:val="single" w:sz="5" w:space="0" w:color="000000"/>
            </w:tcBorders>
          </w:tcPr>
          <w:p w:rsidR="00E561D6" w:rsidRDefault="00E561D6"/>
        </w:tc>
      </w:tr>
    </w:tbl>
    <w:p w:rsidR="00102FFA" w:rsidRDefault="00102FFA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5"/>
      </w:tblGrid>
      <w:tr w:rsidR="00102FFA" w:rsidTr="00102FF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495" w:type="dxa"/>
          </w:tcPr>
          <w:p w:rsidR="00102FFA" w:rsidRDefault="00102FFA"/>
        </w:tc>
      </w:tr>
    </w:tbl>
    <w:p w:rsidR="00697E9D" w:rsidRDefault="00697E9D">
      <w:bookmarkStart w:id="0" w:name="_GoBack"/>
      <w:bookmarkEnd w:id="0"/>
    </w:p>
    <w:sectPr w:rsidR="00697E9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6"/>
    <w:rsid w:val="00102FFA"/>
    <w:rsid w:val="006336FC"/>
    <w:rsid w:val="00697E9D"/>
    <w:rsid w:val="00BA712D"/>
    <w:rsid w:val="00E561D6"/>
    <w:rsid w:val="00E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9499-0600-48EF-8705-A621A53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77</Pages>
  <Words>19081</Words>
  <Characters>108768</Characters>
  <Application>Microsoft Office Word</Application>
  <DocSecurity>0</DocSecurity>
  <Lines>906</Lines>
  <Paragraphs>255</Paragraphs>
  <ScaleCrop>false</ScaleCrop>
  <Company>Stimulsoft Reports 2019.4.2 from 13 November 2019</Company>
  <LinksUpToDate>false</LinksUpToDate>
  <CharactersWithSpaces>127594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oper4</cp:lastModifiedBy>
  <cp:revision>6</cp:revision>
  <dcterms:created xsi:type="dcterms:W3CDTF">2023-02-22T08:45:00Z</dcterms:created>
  <dcterms:modified xsi:type="dcterms:W3CDTF">2023-02-22T06:51:00Z</dcterms:modified>
</cp:coreProperties>
</file>